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电子与电气工程学院2026届优秀本科生免试攻读硕士研究生拟推荐人（含候补）成绩及排名公示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电子与电气工程学院推荐优秀应届本科毕业生免试攻读硕士研究生工作细则》等相关文件要求，经学生自主申请、学院推免专家审核小组及学院推免工作小组严格审核，并经学院党政联席会审议通过，现对2026届推荐优秀应届本科生攻读硕士研究生拟推荐人（含候补）综合成绩及排名予以公示（详见附件）。</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公示时间：2025年9月5日至2025年9月8日。</w:t>
      </w:r>
    </w:p>
    <w:p>
      <w:pPr>
        <w:spacing w:after="80" w:lineRule="auto" w:line="360"/>
        <w:ind w:firstLine="482"/>
        <w:jc w:val="both"/>
      </w:pPr>
      <w:r>
        <w:rPr>
          <w:rFonts w:ascii="Times New Roman" w:hAnsi="Times New Roman" w:eastAsia="宋体"/>
          <w:b w:val="0"/>
          <w:sz w:val="24"/>
        </w:rPr>
        <w:t>2. 公示内容：电子与电气工程学院2026届优秀应届本科毕业生免试攻读硕士研究生拟推荐人（含候补）成绩及排名。</w:t>
      </w:r>
    </w:p>
    <w:p>
      <w:pPr>
        <w:spacing w:after="80" w:lineRule="auto" w:line="360"/>
        <w:ind w:firstLine="482"/>
        <w:jc w:val="both"/>
      </w:pPr>
      <w:r>
        <w:rPr>
          <w:rFonts w:ascii="Times New Roman" w:hAnsi="Times New Roman" w:eastAsia="宋体"/>
          <w:b w:val="0"/>
          <w:sz w:val="24"/>
        </w:rPr>
        <w:t>3. 公示方式：详见附件。</w:t>
      </w:r>
    </w:p>
    <w:p>
      <w:pPr>
        <w:spacing w:before="160" w:after="80" w:lineRule="auto" w:line="360"/>
        <w:jc w:val="left"/>
      </w:pPr>
      <w:r>
        <w:rPr>
          <w:rFonts w:ascii="Times New Roman" w:hAnsi="Times New Roman" w:eastAsia="宋体"/>
          <w:b/>
          <w:sz w:val="28"/>
        </w:rPr>
        <w:t>二、异议反映</w:t>
      </w:r>
    </w:p>
    <w:p>
      <w:pPr>
        <w:spacing w:after="80" w:lineRule="auto" w:line="360"/>
        <w:ind w:firstLine="482"/>
        <w:jc w:val="both"/>
      </w:pPr>
      <w:r>
        <w:rPr>
          <w:rFonts w:ascii="Times New Roman" w:hAnsi="Times New Roman" w:eastAsia="宋体"/>
          <w:b w:val="0"/>
          <w:sz w:val="24"/>
        </w:rPr>
        <w:t>1. 若对公示结果存有异议，请在规定的公示期内，向电子与电气工程学院纪检委员反映。</w:t>
      </w:r>
    </w:p>
    <w:p>
      <w:pPr>
        <w:spacing w:after="80" w:lineRule="auto" w:line="360"/>
        <w:ind w:firstLine="482"/>
        <w:jc w:val="both"/>
      </w:pPr>
      <w:r>
        <w:rPr>
          <w:rFonts w:ascii="Times New Roman" w:hAnsi="Times New Roman" w:eastAsia="宋体"/>
          <w:b w:val="0"/>
          <w:sz w:val="24"/>
        </w:rPr>
        <w:t>2. 学院纪检委员办公电话：079183879874。</w:t>
      </w:r>
    </w:p>
    <w:p>
      <w:pPr>
        <w:spacing w:after="80" w:lineRule="auto" w:line="360"/>
        <w:ind w:firstLine="482"/>
        <w:jc w:val="both"/>
      </w:pPr>
      <w:r>
        <w:rPr>
          <w:rFonts w:ascii="Times New Roman" w:hAnsi="Times New Roman" w:eastAsia="宋体"/>
          <w:b w:val="0"/>
          <w:sz w:val="24"/>
        </w:rPr>
        <w:t>3. 电子邮箱：hongqiangxie@ecut.edu.cn。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电子与电气工程学院2026届优秀应届本科毕业生免试攻读硕士研究生拟推荐人（含候补）成绩及排名.pdf</w:t>
      </w:r>
    </w:p>
    <w:p>
      <w:pPr>
        <w:spacing w:after="80" w:lineRule="auto" w:line="360"/>
        <w:ind w:firstLine="482"/>
        <w:jc w:val="both"/>
      </w:pPr>
      <w:r>
        <w:rPr>
          <w:rFonts w:ascii="Times New Roman" w:hAnsi="Times New Roman" w:eastAsia="宋体"/>
          <w:b w:val="0"/>
          <w:sz w:val="24"/>
        </w:rPr>
        <w:t>电子与电气工程学院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